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F5" w:rsidRPr="00F417BF" w:rsidRDefault="00CE4647" w:rsidP="00F417B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17BF">
        <w:rPr>
          <w:rFonts w:asciiTheme="majorBidi" w:hAnsiTheme="majorBidi" w:cstheme="majorBidi"/>
          <w:b/>
          <w:bCs/>
          <w:sz w:val="28"/>
          <w:szCs w:val="28"/>
        </w:rPr>
        <w:t>INTERPRETATIVNI ŠKOLSKI ESEJ</w:t>
      </w:r>
    </w:p>
    <w:p w:rsidR="00CE4647" w:rsidRPr="00F417BF" w:rsidRDefault="00CE4647" w:rsidP="00F417B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17BF">
        <w:rPr>
          <w:rFonts w:asciiTheme="majorBidi" w:hAnsiTheme="majorBidi" w:cstheme="majorBidi"/>
          <w:b/>
          <w:bCs/>
          <w:sz w:val="28"/>
          <w:szCs w:val="28"/>
        </w:rPr>
        <w:t xml:space="preserve">Marin Držić: </w:t>
      </w:r>
      <w:r w:rsidRPr="00F417BF">
        <w:rPr>
          <w:rFonts w:asciiTheme="majorBidi" w:hAnsiTheme="majorBidi" w:cstheme="majorBidi"/>
          <w:b/>
          <w:bCs/>
          <w:i/>
          <w:iCs/>
          <w:sz w:val="28"/>
          <w:szCs w:val="28"/>
        </w:rPr>
        <w:t>Novela od Stanca</w:t>
      </w:r>
    </w:p>
    <w:p w:rsidR="00CE4647" w:rsidRDefault="00CE4647">
      <w:pPr>
        <w:rPr>
          <w:rFonts w:asciiTheme="majorBidi" w:hAnsiTheme="majorBidi" w:cstheme="majorBidi"/>
          <w:sz w:val="28"/>
          <w:szCs w:val="28"/>
        </w:rPr>
      </w:pPr>
    </w:p>
    <w:p w:rsidR="00CE4647" w:rsidRDefault="00CE4647" w:rsidP="000839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Dubrovčanin Marin Držić najznačajniji je hrvatski komediograf. Rođen 1508. u pučkoj trgovačkoj obitelji, živio je i stvarao tijekom renesanse, doba kulturnoga preporoda te buđenja narodne i </w:t>
      </w:r>
      <w:r w:rsidR="0008391D">
        <w:rPr>
          <w:rFonts w:asciiTheme="majorBidi" w:hAnsiTheme="majorBidi" w:cstheme="majorBidi"/>
          <w:sz w:val="28"/>
          <w:szCs w:val="28"/>
        </w:rPr>
        <w:t>individualne</w:t>
      </w:r>
      <w:r>
        <w:rPr>
          <w:rFonts w:asciiTheme="majorBidi" w:hAnsiTheme="majorBidi" w:cstheme="majorBidi"/>
          <w:sz w:val="28"/>
          <w:szCs w:val="28"/>
        </w:rPr>
        <w:t xml:space="preserve"> svijesti. </w:t>
      </w:r>
      <w:r w:rsidRPr="00F417BF">
        <w:rPr>
          <w:rFonts w:asciiTheme="majorBidi" w:hAnsiTheme="majorBidi" w:cstheme="majorBidi"/>
          <w:i/>
          <w:iCs/>
          <w:sz w:val="28"/>
          <w:szCs w:val="28"/>
        </w:rPr>
        <w:t>Novela od Stanca</w:t>
      </w:r>
      <w:r>
        <w:rPr>
          <w:rFonts w:asciiTheme="majorBidi" w:hAnsiTheme="majorBidi" w:cstheme="majorBidi"/>
          <w:sz w:val="28"/>
          <w:szCs w:val="28"/>
        </w:rPr>
        <w:t xml:space="preserve"> njegova je prva komedija, utemeljena na tipičnim renesansnim sukobima i zapletima.</w:t>
      </w:r>
    </w:p>
    <w:p w:rsidR="00CE4647" w:rsidRDefault="00CE4647" w:rsidP="008F22C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Tema je ove kratke jednočinke farse šala priređena Stancu, na što upućuje i sam naslov. Vlaški trgovac Stanac dolazi </w:t>
      </w:r>
      <w:r w:rsidR="00F417BF">
        <w:rPr>
          <w:rFonts w:asciiTheme="majorBidi" w:hAnsiTheme="majorBidi" w:cstheme="majorBidi"/>
          <w:sz w:val="28"/>
          <w:szCs w:val="28"/>
        </w:rPr>
        <w:t xml:space="preserve">sa svojim proizvodima </w:t>
      </w:r>
      <w:r>
        <w:rPr>
          <w:rFonts w:asciiTheme="majorBidi" w:hAnsiTheme="majorBidi" w:cstheme="majorBidi"/>
          <w:sz w:val="28"/>
          <w:szCs w:val="28"/>
        </w:rPr>
        <w:t>u Dubrovnik</w:t>
      </w:r>
      <w:r w:rsidR="00F417BF">
        <w:rPr>
          <w:rFonts w:asciiTheme="majorBidi" w:hAnsiTheme="majorBidi" w:cstheme="majorBidi"/>
          <w:sz w:val="28"/>
          <w:szCs w:val="28"/>
        </w:rPr>
        <w:t>, renesansni grad</w:t>
      </w:r>
      <w:r>
        <w:rPr>
          <w:rFonts w:asciiTheme="majorBidi" w:hAnsiTheme="majorBidi" w:cstheme="majorBidi"/>
          <w:sz w:val="28"/>
          <w:szCs w:val="28"/>
        </w:rPr>
        <w:t xml:space="preserve"> koji je potpuna suprotnost svemu na što je navikao. Prilagodbu gradskom način</w:t>
      </w:r>
      <w:r w:rsidR="00F417BF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 xml:space="preserve"> života dodatno mu onemogućuju činjenica da ga nitko ne prihvaća</w:t>
      </w:r>
      <w:r w:rsidR="00AA261B">
        <w:rPr>
          <w:rFonts w:asciiTheme="majorBidi" w:hAnsiTheme="majorBidi" w:cstheme="majorBidi"/>
          <w:sz w:val="28"/>
          <w:szCs w:val="28"/>
        </w:rPr>
        <w:t xml:space="preserve"> na konaćište</w:t>
      </w:r>
      <w:r>
        <w:rPr>
          <w:rFonts w:asciiTheme="majorBidi" w:hAnsiTheme="majorBidi" w:cstheme="majorBidi"/>
          <w:sz w:val="28"/>
          <w:szCs w:val="28"/>
        </w:rPr>
        <w:t xml:space="preserve">: „U ovi grad uljezoh čestiti / u kom ni star ni mlad ne ktje me primiti“  te stalan strah od </w:t>
      </w:r>
      <w:r w:rsidR="008F22C6">
        <w:rPr>
          <w:rFonts w:asciiTheme="majorBidi" w:hAnsiTheme="majorBidi" w:cstheme="majorBidi"/>
          <w:sz w:val="28"/>
          <w:szCs w:val="28"/>
        </w:rPr>
        <w:t>potencijalnih z</w:t>
      </w:r>
      <w:r>
        <w:rPr>
          <w:rFonts w:asciiTheme="majorBidi" w:hAnsiTheme="majorBidi" w:cstheme="majorBidi"/>
          <w:sz w:val="28"/>
          <w:szCs w:val="28"/>
        </w:rPr>
        <w:t>ločinaca i kradljivaca.</w:t>
      </w:r>
    </w:p>
    <w:p w:rsidR="00CE4647" w:rsidRDefault="00CE4647" w:rsidP="000839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1800EA">
        <w:rPr>
          <w:rFonts w:asciiTheme="majorBidi" w:hAnsiTheme="majorBidi" w:cstheme="majorBidi"/>
          <w:sz w:val="28"/>
          <w:szCs w:val="28"/>
        </w:rPr>
        <w:t>Temelj je dramske radnje sukob starosti i mladosti, tj. staračke naivnosti i mladenačke snalažljivosti koju simbolizira</w:t>
      </w:r>
      <w:r w:rsidR="00AA261B">
        <w:rPr>
          <w:rFonts w:asciiTheme="majorBidi" w:hAnsiTheme="majorBidi" w:cstheme="majorBidi"/>
          <w:sz w:val="28"/>
          <w:szCs w:val="28"/>
        </w:rPr>
        <w:t>ju</w:t>
      </w:r>
      <w:r w:rsidR="001800EA">
        <w:rPr>
          <w:rFonts w:asciiTheme="majorBidi" w:hAnsiTheme="majorBidi" w:cstheme="majorBidi"/>
          <w:sz w:val="28"/>
          <w:szCs w:val="28"/>
        </w:rPr>
        <w:t xml:space="preserve"> </w:t>
      </w:r>
      <w:r w:rsidR="00AA261B">
        <w:rPr>
          <w:rFonts w:asciiTheme="majorBidi" w:hAnsiTheme="majorBidi" w:cstheme="majorBidi"/>
          <w:sz w:val="28"/>
          <w:szCs w:val="28"/>
        </w:rPr>
        <w:t xml:space="preserve">dubrovački </w:t>
      </w:r>
      <w:r w:rsidR="001800EA">
        <w:rPr>
          <w:rFonts w:asciiTheme="majorBidi" w:hAnsiTheme="majorBidi" w:cstheme="majorBidi"/>
          <w:sz w:val="28"/>
          <w:szCs w:val="28"/>
        </w:rPr>
        <w:t>mladić</w:t>
      </w:r>
      <w:r w:rsidR="00AA261B">
        <w:rPr>
          <w:rFonts w:asciiTheme="majorBidi" w:hAnsiTheme="majorBidi" w:cstheme="majorBidi"/>
          <w:sz w:val="28"/>
          <w:szCs w:val="28"/>
        </w:rPr>
        <w:t>i</w:t>
      </w:r>
      <w:r w:rsidR="001800EA">
        <w:rPr>
          <w:rFonts w:asciiTheme="majorBidi" w:hAnsiTheme="majorBidi" w:cstheme="majorBidi"/>
          <w:sz w:val="28"/>
          <w:szCs w:val="28"/>
        </w:rPr>
        <w:t xml:space="preserve"> Dživo</w:t>
      </w:r>
      <w:r w:rsidR="00AA261B">
        <w:rPr>
          <w:rFonts w:asciiTheme="majorBidi" w:hAnsiTheme="majorBidi" w:cstheme="majorBidi"/>
          <w:sz w:val="28"/>
          <w:szCs w:val="28"/>
        </w:rPr>
        <w:t>, Miho i Vlaho</w:t>
      </w:r>
      <w:r w:rsidR="001800EA">
        <w:rPr>
          <w:rFonts w:asciiTheme="majorBidi" w:hAnsiTheme="majorBidi" w:cstheme="majorBidi"/>
          <w:sz w:val="28"/>
          <w:szCs w:val="28"/>
        </w:rPr>
        <w:t xml:space="preserve">. Budući da je vrijeme poklada, Dživo je i više nego raspoložen za zabavu te </w:t>
      </w:r>
      <w:r w:rsidR="00AA261B">
        <w:rPr>
          <w:rFonts w:asciiTheme="majorBidi" w:hAnsiTheme="majorBidi" w:cstheme="majorBidi"/>
          <w:sz w:val="28"/>
          <w:szCs w:val="28"/>
        </w:rPr>
        <w:t xml:space="preserve">staroga </w:t>
      </w:r>
      <w:r w:rsidR="001800EA">
        <w:rPr>
          <w:rFonts w:asciiTheme="majorBidi" w:hAnsiTheme="majorBidi" w:cstheme="majorBidi"/>
          <w:sz w:val="28"/>
          <w:szCs w:val="28"/>
        </w:rPr>
        <w:t>Stanca uvjerava  u mogućnost pomlađivanja uz pomoć vila. Pritom se koristi učenim gradskim govorom: „…u vjeru ne davam, jamac se ne hitam, / na vrat ne prodavam, mo′e posle činim sam“ koji na Stanca, navikl</w:t>
      </w:r>
      <w:r w:rsidR="0008391D">
        <w:rPr>
          <w:rFonts w:asciiTheme="majorBidi" w:hAnsiTheme="majorBidi" w:cstheme="majorBidi"/>
          <w:sz w:val="28"/>
          <w:szCs w:val="28"/>
        </w:rPr>
        <w:t>a</w:t>
      </w:r>
      <w:r w:rsidR="001800EA">
        <w:rPr>
          <w:rFonts w:asciiTheme="majorBidi" w:hAnsiTheme="majorBidi" w:cstheme="majorBidi"/>
          <w:sz w:val="28"/>
          <w:szCs w:val="28"/>
        </w:rPr>
        <w:t xml:space="preserve"> na priprosti način izražavanja, ostavlja dojam </w:t>
      </w:r>
      <w:r w:rsidR="00AA261B">
        <w:rPr>
          <w:rFonts w:asciiTheme="majorBidi" w:hAnsiTheme="majorBidi" w:cstheme="majorBidi"/>
          <w:sz w:val="28"/>
          <w:szCs w:val="28"/>
        </w:rPr>
        <w:t>velike Dživine inteligencije</w:t>
      </w:r>
      <w:r w:rsidR="00F417BF">
        <w:rPr>
          <w:rFonts w:asciiTheme="majorBidi" w:hAnsiTheme="majorBidi" w:cstheme="majorBidi"/>
          <w:sz w:val="28"/>
          <w:szCs w:val="28"/>
        </w:rPr>
        <w:t>:</w:t>
      </w:r>
      <w:r w:rsidR="001800EA">
        <w:rPr>
          <w:rFonts w:asciiTheme="majorBidi" w:hAnsiTheme="majorBidi" w:cstheme="majorBidi"/>
          <w:sz w:val="28"/>
          <w:szCs w:val="28"/>
        </w:rPr>
        <w:t>„Ti s′ njeki razumnik, viđu ja, brate moj / ja dosad nijesam vik besjedit čuo takoj.“</w:t>
      </w:r>
      <w:r w:rsidR="00AA261B">
        <w:rPr>
          <w:rFonts w:asciiTheme="majorBidi" w:hAnsiTheme="majorBidi" w:cstheme="majorBidi"/>
          <w:sz w:val="28"/>
          <w:szCs w:val="28"/>
        </w:rPr>
        <w:t xml:space="preserve"> Pomisao na Mionu, mladu ženu koja ga čeka kod kuće jača Stančevu želju za vječnom mladošću.</w:t>
      </w:r>
    </w:p>
    <w:p w:rsidR="008A7E0F" w:rsidRDefault="001800EA" w:rsidP="00F417B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U komediji se zapravo isprepleću tri sukoba: starost nasuprot mladosti</w:t>
      </w:r>
      <w:r w:rsidR="00AA261B">
        <w:rPr>
          <w:rFonts w:asciiTheme="majorBidi" w:hAnsiTheme="majorBidi" w:cstheme="majorBidi"/>
          <w:sz w:val="28"/>
          <w:szCs w:val="28"/>
        </w:rPr>
        <w:t xml:space="preserve"> (naglašen i odnosom sinova koji bježe u svijet noćne zabave dok očevi mirno spavaju)</w:t>
      </w:r>
      <w:r>
        <w:rPr>
          <w:rFonts w:asciiTheme="majorBidi" w:hAnsiTheme="majorBidi" w:cstheme="majorBidi"/>
          <w:sz w:val="28"/>
          <w:szCs w:val="28"/>
        </w:rPr>
        <w:t xml:space="preserve">, inteligencija u odnosu prema naivnosti te gradska </w:t>
      </w:r>
      <w:r w:rsidR="00F417BF">
        <w:rPr>
          <w:rFonts w:asciiTheme="majorBidi" w:hAnsiTheme="majorBidi" w:cstheme="majorBidi"/>
          <w:sz w:val="28"/>
          <w:szCs w:val="28"/>
        </w:rPr>
        <w:t xml:space="preserve">kultura </w:t>
      </w:r>
      <w:r>
        <w:rPr>
          <w:rFonts w:asciiTheme="majorBidi" w:hAnsiTheme="majorBidi" w:cstheme="majorBidi"/>
          <w:sz w:val="28"/>
          <w:szCs w:val="28"/>
        </w:rPr>
        <w:t xml:space="preserve">naspram </w:t>
      </w:r>
      <w:r>
        <w:rPr>
          <w:rFonts w:asciiTheme="majorBidi" w:hAnsiTheme="majorBidi" w:cstheme="majorBidi"/>
          <w:sz w:val="28"/>
          <w:szCs w:val="28"/>
        </w:rPr>
        <w:lastRenderedPageBreak/>
        <w:t>priprostoj seljačkoj. Stanac je pritom simbolički prikaz starog, povodljivog i naivnog, dok je Dživo oličenje mudrosti, spretnosti</w:t>
      </w:r>
      <w:r w:rsidR="008A7E0F">
        <w:rPr>
          <w:rFonts w:asciiTheme="majorBidi" w:hAnsiTheme="majorBidi" w:cstheme="majorBidi"/>
          <w:sz w:val="28"/>
          <w:szCs w:val="28"/>
        </w:rPr>
        <w:t xml:space="preserve"> i snalažljivosti pojedinca. Istovremeno ih možemo shvatiti i kao suprotnost između zastarjelog</w:t>
      </w:r>
      <w:r w:rsidR="0008391D">
        <w:rPr>
          <w:rFonts w:asciiTheme="majorBidi" w:hAnsiTheme="majorBidi" w:cstheme="majorBidi"/>
          <w:sz w:val="28"/>
          <w:szCs w:val="28"/>
        </w:rPr>
        <w:t>a</w:t>
      </w:r>
      <w:r w:rsidR="008A7E0F">
        <w:rPr>
          <w:rFonts w:asciiTheme="majorBidi" w:hAnsiTheme="majorBidi" w:cstheme="majorBidi"/>
          <w:sz w:val="28"/>
          <w:szCs w:val="28"/>
        </w:rPr>
        <w:t xml:space="preserve"> srednjovjekovnog razmišljanja te modernog</w:t>
      </w:r>
      <w:r w:rsidR="0008391D">
        <w:rPr>
          <w:rFonts w:asciiTheme="majorBidi" w:hAnsiTheme="majorBidi" w:cstheme="majorBidi"/>
          <w:sz w:val="28"/>
          <w:szCs w:val="28"/>
        </w:rPr>
        <w:t>a</w:t>
      </w:r>
      <w:r w:rsidR="00AA261B">
        <w:rPr>
          <w:rFonts w:asciiTheme="majorBidi" w:hAnsiTheme="majorBidi" w:cstheme="majorBidi"/>
          <w:sz w:val="28"/>
          <w:szCs w:val="28"/>
        </w:rPr>
        <w:t xml:space="preserve"> renesansnog humanizma. Držićev</w:t>
      </w:r>
      <w:r w:rsidR="008A7E0F">
        <w:rPr>
          <w:rFonts w:asciiTheme="majorBidi" w:hAnsiTheme="majorBidi" w:cstheme="majorBidi"/>
          <w:sz w:val="28"/>
          <w:szCs w:val="28"/>
        </w:rPr>
        <w:t>o spretno baratanje takvim suprotnim motivima i sposobnost održavanja zapleta komičnim i intrigantnim čine ga najvažnijim komediografom naših prostora te jednim od najuglednijih hrvatskih renesansnih književnika.</w:t>
      </w:r>
    </w:p>
    <w:p w:rsidR="008A7E0F" w:rsidRDefault="008A7E0F" w:rsidP="009B777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Na kraju komedije Stanac shvaća da je „preveslan“. Postaje svjestan svoje glupe odluke da se prepusti Dživinim slatkorječivim obećanjima o pomlađivanju te </w:t>
      </w:r>
      <w:r w:rsidR="002B6556">
        <w:rPr>
          <w:rFonts w:asciiTheme="majorBidi" w:hAnsiTheme="majorBidi" w:cstheme="majorBidi"/>
          <w:sz w:val="28"/>
          <w:szCs w:val="28"/>
        </w:rPr>
        <w:t xml:space="preserve">misli da je pokraden. Iako mu Dživo i ostala mladež koja je sudjelovala </w:t>
      </w:r>
      <w:r w:rsidR="009319AE">
        <w:rPr>
          <w:rFonts w:asciiTheme="majorBidi" w:hAnsiTheme="majorBidi" w:cstheme="majorBidi"/>
          <w:sz w:val="28"/>
          <w:szCs w:val="28"/>
        </w:rPr>
        <w:t xml:space="preserve">u </w:t>
      </w:r>
      <w:r w:rsidR="00F417BF">
        <w:rPr>
          <w:rFonts w:asciiTheme="majorBidi" w:hAnsiTheme="majorBidi" w:cstheme="majorBidi"/>
          <w:sz w:val="28"/>
          <w:szCs w:val="28"/>
        </w:rPr>
        <w:t xml:space="preserve">„noveli“ </w:t>
      </w:r>
      <w:r w:rsidR="009319AE">
        <w:rPr>
          <w:rFonts w:asciiTheme="majorBidi" w:hAnsiTheme="majorBidi" w:cstheme="majorBidi"/>
          <w:sz w:val="28"/>
          <w:szCs w:val="28"/>
        </w:rPr>
        <w:t xml:space="preserve"> ostavljaju novac </w:t>
      </w:r>
      <w:r w:rsidR="00F417BF">
        <w:rPr>
          <w:rFonts w:asciiTheme="majorBidi" w:hAnsiTheme="majorBidi" w:cstheme="majorBidi"/>
          <w:sz w:val="28"/>
          <w:szCs w:val="28"/>
        </w:rPr>
        <w:t>za proizvode koje su mu uzeli, njihova je šala bila</w:t>
      </w:r>
      <w:r w:rsidR="00D63541">
        <w:rPr>
          <w:rFonts w:asciiTheme="majorBidi" w:hAnsiTheme="majorBidi" w:cstheme="majorBidi"/>
          <w:sz w:val="28"/>
          <w:szCs w:val="28"/>
        </w:rPr>
        <w:t xml:space="preserve"> neslana i pretjerana. K</w:t>
      </w:r>
      <w:r w:rsidR="00F417BF">
        <w:rPr>
          <w:rFonts w:asciiTheme="majorBidi" w:hAnsiTheme="majorBidi" w:cstheme="majorBidi"/>
          <w:sz w:val="28"/>
          <w:szCs w:val="28"/>
        </w:rPr>
        <w:t xml:space="preserve">oliko god bio </w:t>
      </w:r>
      <w:r w:rsidR="009B7776">
        <w:rPr>
          <w:rFonts w:asciiTheme="majorBidi" w:hAnsiTheme="majorBidi" w:cstheme="majorBidi"/>
          <w:sz w:val="28"/>
          <w:szCs w:val="28"/>
        </w:rPr>
        <w:t xml:space="preserve">neuki seljak i </w:t>
      </w:r>
      <w:r w:rsidR="00F417BF">
        <w:rPr>
          <w:rFonts w:asciiTheme="majorBidi" w:hAnsiTheme="majorBidi" w:cstheme="majorBidi"/>
          <w:sz w:val="28"/>
          <w:szCs w:val="28"/>
        </w:rPr>
        <w:t xml:space="preserve">stranac u kulturnom životu Dubrovnika, </w:t>
      </w:r>
      <w:r w:rsidR="00D63541">
        <w:rPr>
          <w:rFonts w:asciiTheme="majorBidi" w:hAnsiTheme="majorBidi" w:cstheme="majorBidi"/>
          <w:sz w:val="28"/>
          <w:szCs w:val="28"/>
        </w:rPr>
        <w:t xml:space="preserve">Stanac </w:t>
      </w:r>
      <w:r w:rsidR="00F417BF">
        <w:rPr>
          <w:rFonts w:asciiTheme="majorBidi" w:hAnsiTheme="majorBidi" w:cstheme="majorBidi"/>
          <w:sz w:val="28"/>
          <w:szCs w:val="28"/>
        </w:rPr>
        <w:t>nije zaslužio da ga se tretira kao niže biće i da bude žrtva mladenačke dosade. On je također čovjek te ga, prema</w:t>
      </w:r>
      <w:r w:rsidR="00AA261B">
        <w:rPr>
          <w:rFonts w:asciiTheme="majorBidi" w:hAnsiTheme="majorBidi" w:cstheme="majorBidi"/>
          <w:sz w:val="28"/>
          <w:szCs w:val="28"/>
        </w:rPr>
        <w:t xml:space="preserve"> načelima renesansnoga humanizma</w:t>
      </w:r>
      <w:r w:rsidR="00F417BF">
        <w:rPr>
          <w:rFonts w:asciiTheme="majorBidi" w:hAnsiTheme="majorBidi" w:cstheme="majorBidi"/>
          <w:sz w:val="28"/>
          <w:szCs w:val="28"/>
        </w:rPr>
        <w:t>, treba smatrati pojedincem vrijednim poštovanja i divljenja.</w:t>
      </w:r>
    </w:p>
    <w:p w:rsidR="00F417BF" w:rsidRDefault="00F417BF" w:rsidP="00F417BF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417BF" w:rsidRPr="00CE4647" w:rsidRDefault="00F417BF" w:rsidP="0041500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Karla Zorčec, 2. a</w:t>
      </w:r>
    </w:p>
    <w:sectPr w:rsidR="00F417BF" w:rsidRPr="00CE4647" w:rsidSect="00B5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38B1"/>
    <w:rsid w:val="0008391D"/>
    <w:rsid w:val="001800EA"/>
    <w:rsid w:val="00236F69"/>
    <w:rsid w:val="002B6556"/>
    <w:rsid w:val="0041500C"/>
    <w:rsid w:val="004B7F03"/>
    <w:rsid w:val="006B677D"/>
    <w:rsid w:val="007B6D9E"/>
    <w:rsid w:val="008A7E0F"/>
    <w:rsid w:val="008F22C6"/>
    <w:rsid w:val="009319AE"/>
    <w:rsid w:val="009B7776"/>
    <w:rsid w:val="00A300BC"/>
    <w:rsid w:val="00A638B1"/>
    <w:rsid w:val="00AA261B"/>
    <w:rsid w:val="00B507F5"/>
    <w:rsid w:val="00CE4647"/>
    <w:rsid w:val="00CE5FAC"/>
    <w:rsid w:val="00D63541"/>
    <w:rsid w:val="00F4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0EF4-DA49-4307-B690-A88DAC06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SS-Cakovec</dc:creator>
  <cp:lastModifiedBy>Acer</cp:lastModifiedBy>
  <cp:revision>2</cp:revision>
  <dcterms:created xsi:type="dcterms:W3CDTF">2013-11-04T11:29:00Z</dcterms:created>
  <dcterms:modified xsi:type="dcterms:W3CDTF">2013-11-04T11:29:00Z</dcterms:modified>
</cp:coreProperties>
</file>